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020.0" w:type="dxa"/>
        <w:jc w:val="left"/>
        <w:tblInd w:w="-8.000000000000014" w:type="dxa"/>
        <w:tblLayout w:type="fixed"/>
        <w:tblLook w:val="0000"/>
      </w:tblPr>
      <w:tblGrid>
        <w:gridCol w:w="1800"/>
        <w:gridCol w:w="1900"/>
        <w:gridCol w:w="1780"/>
        <w:gridCol w:w="3540"/>
        <w:tblGridChange w:id="0">
          <w:tblGrid>
            <w:gridCol w:w="1800"/>
            <w:gridCol w:w="1900"/>
            <w:gridCol w:w="1780"/>
            <w:gridCol w:w="3540"/>
          </w:tblGrid>
        </w:tblGridChange>
      </w:tblGrid>
      <w:tr>
        <w:trPr>
          <w:trHeight w:val="520" w:hRule="atLeast"/>
        </w:trPr>
        <w:tc>
          <w:tcPr>
            <w:gridSpan w:val="4"/>
            <w:tcBorders>
              <w:top w:color="000000" w:space="0" w:sz="6" w:val="single"/>
              <w:left w:color="000000" w:space="0" w:sz="6" w:val="single"/>
              <w:bottom w:color="000000" w:space="0" w:sz="6" w:val="single"/>
              <w:right w:color="000000" w:space="0" w:sz="6" w:val="single"/>
            </w:tcBorders>
            <w:tcMar>
              <w:top w:w="0.0" w:type="dxa"/>
              <w:left w:w="114.0" w:type="dxa"/>
              <w:bottom w:w="0.0" w:type="dxa"/>
              <w:right w:w="114.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t xml:space="preserve">Aleksey. U</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tcMar>
              <w:top w:w="0.0" w:type="dxa"/>
              <w:left w:w="114.0" w:type="dxa"/>
              <w:bottom w:w="0.0" w:type="dxa"/>
              <w:right w:w="114.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left w:w="114.0" w:type="dxa"/>
              <w:bottom w:w="0.0" w:type="dxa"/>
              <w:right w:w="114.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rPr>
            </w:pPr>
            <w:r w:rsidDel="00000000" w:rsidR="00000000" w:rsidRPr="00000000">
              <w:rPr>
                <w:b w:val="1"/>
                <w:rtl w:val="0"/>
              </w:rPr>
              <w:t xml:space="preserve">Senior WordPress Developer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r>
          </w:p>
        </w:tc>
      </w:tr>
      <w:tr>
        <w:trPr>
          <w:trHeight w:val="200" w:hRule="atLeast"/>
        </w:trPr>
        <w:tc>
          <w:tcPr>
            <w:gridSpan w:val="4"/>
            <w:tcBorders>
              <w:top w:color="000000" w:space="0" w:sz="6" w:val="single"/>
              <w:left w:color="000000" w:space="0" w:sz="6" w:val="single"/>
              <w:bottom w:color="d9d9d9" w:space="0" w:sz="4" w:val="single"/>
              <w:right w:color="000000" w:space="0" w:sz="6" w:val="single"/>
            </w:tcBorders>
            <w:tcMar>
              <w:top w:w="0.0" w:type="dxa"/>
              <w:left w:w="114.0" w:type="dxa"/>
              <w:bottom w:w="0.0" w:type="dxa"/>
              <w:right w:w="114.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r>
      <w:tr>
        <w:trPr>
          <w:trHeight w:val="580" w:hRule="atLeast"/>
        </w:trPr>
        <w:tc>
          <w:tcPr>
            <w:tcBorders>
              <w:top w:color="d9d9d9" w:space="0" w:sz="4" w:val="single"/>
              <w:left w:color="000000" w:space="0" w:sz="6" w:val="single"/>
              <w:bottom w:color="d9d9d9" w:space="0" w:sz="4"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215868"/>
                <w:rtl w:val="0"/>
              </w:rPr>
              <w:t xml:space="preserve">Summary of Qualifications</w:t>
            </w:r>
            <w:r w:rsidDel="00000000" w:rsidR="00000000" w:rsidRPr="00000000">
              <w:rPr>
                <w:rtl w:val="0"/>
              </w:rPr>
            </w:r>
          </w:p>
        </w:tc>
        <w:tc>
          <w:tcPr>
            <w:gridSpan w:val="3"/>
            <w:tcBorders>
              <w:top w:color="d9d9d9" w:space="0" w:sz="4" w:val="single"/>
              <w:left w:color="d9d9d9" w:space="0" w:sz="4" w:val="single"/>
              <w:bottom w:color="d9d9d9" w:space="0" w:sz="4" w:val="single"/>
              <w:right w:color="000000" w:space="0" w:sz="6" w:val="single"/>
            </w:tcBorders>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60" w:lineRule="auto"/>
              <w:contextualSpacing w:val="0"/>
              <w:jc w:val="both"/>
              <w:rPr/>
            </w:pPr>
            <w:r w:rsidDel="00000000" w:rsidR="00000000" w:rsidRPr="00000000">
              <w:rPr>
                <w:rtl w:val="0"/>
              </w:rPr>
              <w:t xml:space="preserve">4+ years IT professional in web development. Experienced in development and maintenance of server (PHP) and client (HTML, CSS, JavaScript) parts of applications, design and development of relational databases. 6+ years experience with CMS Wordpress. Experience with PHP-frameworks (CodeIgniter, Symfony). </w:t>
            </w:r>
          </w:p>
        </w:tc>
      </w:tr>
      <w:tr>
        <w:trPr>
          <w:trHeight w:val="200" w:hRule="atLeast"/>
        </w:trPr>
        <w:tc>
          <w:tcPr>
            <w:gridSpan w:val="4"/>
            <w:tcBorders>
              <w:top w:color="d9d9d9" w:space="0" w:sz="4" w:val="single"/>
              <w:left w:color="000000" w:space="0" w:sz="6" w:val="single"/>
              <w:bottom w:color="d9d9d9" w:space="0" w:sz="4" w:val="single"/>
              <w:right w:color="000000" w:space="0" w:sz="6" w:val="single"/>
            </w:tcBorders>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r>
      <w:tr>
        <w:trPr>
          <w:trHeight w:val="720" w:hRule="atLeast"/>
        </w:trP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215868"/>
                <w:rtl w:val="0"/>
              </w:rPr>
              <w:t xml:space="preserve">Skills</w:t>
            </w:r>
            <w:r w:rsidDel="00000000" w:rsidR="00000000" w:rsidRPr="00000000">
              <w:rPr>
                <w:rtl w:val="0"/>
              </w:rPr>
            </w:r>
          </w:p>
        </w:tc>
        <w:tc>
          <w:tcPr>
            <w:gridSpan w:val="2"/>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b w:val="1"/>
                <w:color w:val="31849b"/>
              </w:rPr>
            </w:pPr>
            <w:r w:rsidDel="00000000" w:rsidR="00000000" w:rsidRPr="00000000">
              <w:rPr>
                <w:b w:val="1"/>
                <w:color w:val="31849b"/>
                <w:rtl w:val="0"/>
              </w:rPr>
              <w:t xml:space="preserve">Programming Languages/ Technologies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rPr/>
            </w:pPr>
            <w:r w:rsidDel="00000000" w:rsidR="00000000" w:rsidRPr="00000000">
              <w:rPr>
                <w:rtl w:val="0"/>
              </w:rPr>
              <w:t xml:space="preserve">PHP</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rPr/>
            </w:pPr>
            <w:r w:rsidDel="00000000" w:rsidR="00000000" w:rsidRPr="00000000">
              <w:rPr>
                <w:rtl w:val="0"/>
              </w:rPr>
              <w:t xml:space="preserve">HTML5/CSS3</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rPr/>
            </w:pPr>
            <w:r w:rsidDel="00000000" w:rsidR="00000000" w:rsidRPr="00000000">
              <w:rPr>
                <w:rtl w:val="0"/>
              </w:rPr>
              <w:t xml:space="preserve">JavaScript</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rPr/>
            </w:pPr>
            <w:r w:rsidDel="00000000" w:rsidR="00000000" w:rsidRPr="00000000">
              <w:rPr>
                <w:rtl w:val="0"/>
              </w:rPr>
              <w:t xml:space="preserve">XML, JSON</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rPr/>
            </w:pPr>
            <w:r w:rsidDel="00000000" w:rsidR="00000000" w:rsidRPr="00000000">
              <w:rPr>
                <w:rtl w:val="0"/>
              </w:rPr>
              <w:t xml:space="preserve">jQuery</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b w:val="1"/>
                <w:color w:val="31849b"/>
              </w:rPr>
            </w:pPr>
            <w:r w:rsidDel="00000000" w:rsidR="00000000" w:rsidRPr="00000000">
              <w:rPr>
                <w:b w:val="1"/>
                <w:color w:val="31849b"/>
                <w:rtl w:val="0"/>
              </w:rPr>
              <w:t xml:space="preserve">RDBMS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My SQL</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b w:val="1"/>
                <w:color w:val="31849b"/>
              </w:rPr>
            </w:pPr>
            <w:r w:rsidDel="00000000" w:rsidR="00000000" w:rsidRPr="00000000">
              <w:rPr>
                <w:b w:val="1"/>
                <w:color w:val="31849b"/>
                <w:rtl w:val="0"/>
              </w:rPr>
              <w:t xml:space="preserve">IDE</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PHPStorm</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b w:val="1"/>
                <w:color w:val="31849b"/>
              </w:rPr>
            </w:pPr>
            <w:r w:rsidDel="00000000" w:rsidR="00000000" w:rsidRPr="00000000">
              <w:rPr>
                <w:b w:val="1"/>
                <w:color w:val="31849b"/>
                <w:rtl w:val="0"/>
              </w:rPr>
              <w:t xml:space="preserve">Methodologies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SCRUM</w:t>
            </w:r>
          </w:p>
        </w:tc>
        <w:tc>
          <w:tcPr>
            <w:tcBorders>
              <w:top w:color="d9d9d9" w:space="0" w:sz="4" w:val="single"/>
              <w:left w:color="000000" w:space="0" w:sz="6"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b w:val="1"/>
                <w:color w:val="31849b"/>
              </w:rPr>
            </w:pPr>
            <w:r w:rsidDel="00000000" w:rsidR="00000000" w:rsidRPr="00000000">
              <w:rPr>
                <w:b w:val="1"/>
                <w:color w:val="31849b"/>
                <w:rtl w:val="0"/>
              </w:rPr>
              <w:t xml:space="preserve">Frameworks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CodeIgniter</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Symfony</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Angular JS</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b w:val="1"/>
                <w:color w:val="31849b"/>
              </w:rPr>
            </w:pPr>
            <w:r w:rsidDel="00000000" w:rsidR="00000000" w:rsidRPr="00000000">
              <w:rPr>
                <w:b w:val="1"/>
                <w:color w:val="31849b"/>
                <w:rtl w:val="0"/>
              </w:rPr>
              <w:t xml:space="preserve">Application/Web Servers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Apache</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b w:val="1"/>
                <w:color w:val="31849b"/>
              </w:rPr>
            </w:pPr>
            <w:r w:rsidDel="00000000" w:rsidR="00000000" w:rsidRPr="00000000">
              <w:rPr>
                <w:b w:val="1"/>
                <w:color w:val="31849b"/>
                <w:rtl w:val="0"/>
              </w:rPr>
              <w:t xml:space="preserve">Development Tools </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SVN</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Git</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PhpStorm</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rPr>
                <w:b w:val="1"/>
                <w:color w:val="31849b"/>
              </w:rPr>
            </w:pPr>
            <w:r w:rsidDel="00000000" w:rsidR="00000000" w:rsidRPr="00000000">
              <w:rPr>
                <w:b w:val="1"/>
                <w:color w:val="31849b"/>
                <w:rtl w:val="0"/>
              </w:rPr>
              <w:t xml:space="preserve">CMS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Wordpress</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WooCommerce</w:t>
            </w:r>
            <w:r w:rsidDel="00000000" w:rsidR="00000000" w:rsidRPr="00000000">
              <w:rPr>
                <w:rtl w:val="0"/>
              </w:rPr>
            </w:r>
          </w:p>
        </w:tc>
      </w:tr>
      <w:tr>
        <w:trPr>
          <w:trHeight w:val="720" w:hRule="atLeast"/>
        </w:trPr>
        <w:tc>
          <w:tcPr>
            <w:tcBorders>
              <w:top w:color="000000" w:space="0" w:sz="6" w:val="single"/>
              <w:left w:color="000000" w:space="0" w:sz="6" w:val="single"/>
              <w:bottom w:color="d9d9d9" w:space="0" w:sz="4"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gridSpan w:val="2"/>
            <w:tcBorders>
              <w:top w:color="000000" w:space="0" w:sz="6" w:val="single"/>
              <w:left w:color="d9d9d9" w:space="0" w:sz="4" w:val="single"/>
              <w:bottom w:color="d9d9d9" w:space="0" w:sz="4"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tabs>
                <w:tab w:val="left" w:pos="3337"/>
              </w:tabs>
              <w:spacing w:after="120" w:before="120" w:line="240" w:lineRule="auto"/>
              <w:ind w:left="360"/>
              <w:rPr>
                <w:color w:val="31849b"/>
              </w:rPr>
            </w:pPr>
            <w:r w:rsidDel="00000000" w:rsidR="00000000" w:rsidRPr="00000000">
              <w:rPr>
                <w:color w:val="31849b"/>
                <w:rtl w:val="0"/>
              </w:rPr>
              <w:t xml:space="preserve">Operating Systems</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Microsoft Windows </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before="120" w:line="240" w:lineRule="auto"/>
              <w:ind w:left="360" w:hanging="202"/>
              <w:rPr/>
            </w:pPr>
            <w:r w:rsidDel="00000000" w:rsidR="00000000" w:rsidRPr="00000000">
              <w:rPr>
                <w:rtl w:val="0"/>
              </w:rPr>
              <w:t xml:space="preserve">Ubuntu </w:t>
            </w:r>
          </w:p>
        </w:tc>
        <w:tc>
          <w:tcPr>
            <w:tcBorders>
              <w:top w:color="000000" w:space="0" w:sz="6" w:val="single"/>
              <w:left w:color="000000" w:space="0" w:sz="6" w:val="single"/>
              <w:bottom w:color="d9d9d9" w:space="0" w:sz="4"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r>
    </w:p>
    <w:tbl>
      <w:tblPr>
        <w:tblStyle w:val="Table2"/>
        <w:tblW w:w="9015.0" w:type="dxa"/>
        <w:jc w:val="left"/>
        <w:tblInd w:w="-8.000000000000014" w:type="dxa"/>
        <w:tblLayout w:type="fixed"/>
        <w:tblLook w:val="0000"/>
      </w:tblPr>
      <w:tblGrid>
        <w:gridCol w:w="2205"/>
        <w:gridCol w:w="6810"/>
        <w:tblGridChange w:id="0">
          <w:tblGrid>
            <w:gridCol w:w="2205"/>
            <w:gridCol w:w="6810"/>
          </w:tblGrid>
        </w:tblGridChange>
      </w:tblGrid>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pPr>
            <w:r w:rsidDel="00000000" w:rsidR="00000000" w:rsidRPr="00000000">
              <w:rPr>
                <w:b w:val="1"/>
                <w:color w:val="215868"/>
                <w:rtl w:val="0"/>
              </w:rPr>
              <w:t xml:space="preserve">Experience</w:t>
            </w: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215868"/>
              </w:rPr>
            </w:pP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8" w:val="single"/>
              <w:left w:color="000000" w:space="0" w:sz="8" w:val="single"/>
              <w:bottom w:color="000000" w:space="0" w:sz="8" w:val="single"/>
              <w:right w:color="dddddd"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2f2f2" w:val="clear"/>
            <w:tcMar>
              <w:top w:w="80.0" w:type="dxa"/>
              <w:left w:w="180.0" w:type="dxa"/>
              <w:bottom w:w="80.0" w:type="dxa"/>
              <w:right w:w="8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u w:val="none"/>
                <w:shd w:fill="f2f2f2" w:val="clear"/>
              </w:rPr>
            </w:pPr>
            <w:r w:rsidDel="00000000" w:rsidR="00000000" w:rsidRPr="00000000">
              <w:rPr>
                <w:b w:val="1"/>
                <w:shd w:fill="f2f2f2" w:val="clear"/>
                <w:rtl w:val="0"/>
              </w:rPr>
              <w:t xml:space="preserve">Forex Trading Company Project</w:t>
            </w:r>
            <w:r w:rsidDel="00000000" w:rsidR="00000000" w:rsidRPr="00000000">
              <w:rPr>
                <w:rtl w:val="0"/>
              </w:rPr>
            </w:r>
          </w:p>
        </w:tc>
      </w:tr>
      <w:tr>
        <w:tc>
          <w:tcPr>
            <w:tcBorders>
              <w:top w:color="000000" w:space="0" w:sz="8" w:val="single"/>
              <w:left w:color="000000" w:space="0" w:sz="8" w:val="single"/>
              <w:bottom w:color="dddddd"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Series of Web sites for FX trading company to develop marketing automation system.</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UK</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12+ months</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Web developer</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Designing and development series of sites to increase conversion rates for FX trading company using Pardot/SalesForce marketing automation tools.</w:t>
            </w: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Building a lead nurturing system and creation a marketing funnel that then feeds into tasks for sales personnel to perform</w:t>
            </w: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Building a membership site with free trial period that would require paid access to membership contest and integrating it with Pardot/SalesForce system</w:t>
            </w: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Bugfix</w:t>
            </w: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before="120" w:line="276" w:lineRule="auto"/>
              <w:ind w:left="720" w:hanging="360"/>
              <w:contextualSpacing w:val="1"/>
              <w:rPr>
                <w:highlight w:val="white"/>
                <w:u w:val="none"/>
              </w:rPr>
            </w:pPr>
            <w:r w:rsidDel="00000000" w:rsidR="00000000" w:rsidRPr="00000000">
              <w:rPr>
                <w:highlight w:val="white"/>
                <w:rtl w:val="0"/>
              </w:rPr>
              <w:t xml:space="preserve">Manage and Maintenance Pardot/SalesForce system</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5 team members</w:t>
            </w:r>
            <w:r w:rsidDel="00000000" w:rsidR="00000000" w:rsidRPr="00000000">
              <w:rPr>
                <w:rtl w:val="0"/>
              </w:rPr>
            </w:r>
          </w:p>
        </w:tc>
      </w:tr>
      <w:tr>
        <w:tc>
          <w:tcPr>
            <w:tcBorders>
              <w:top w:color="dddddd" w:space="0" w:sz="8" w:val="single"/>
              <w:left w:color="000000" w:space="0" w:sz="8" w:val="single"/>
              <w:bottom w:color="dddddd" w:space="0" w:sz="8" w:val="single"/>
              <w:right w:color="dddddd" w:space="0" w:sz="8" w:val="single"/>
            </w:tcBorders>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dddddd"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00" w:firstLine="0"/>
              <w:contextualSpacing w:val="0"/>
              <w:jc w:val="both"/>
              <w:rPr/>
            </w:pPr>
            <w:r w:rsidDel="00000000" w:rsidR="00000000" w:rsidRPr="00000000">
              <w:rPr>
                <w:highlight w:val="white"/>
                <w:rtl w:val="0"/>
              </w:rPr>
              <w:t xml:space="preserve">HTML, CSS, JavaScript, jQuery, WordPress, Pardot, SalesForce</w:t>
            </w:r>
            <w:r w:rsidDel="00000000" w:rsidR="00000000" w:rsidRPr="00000000">
              <w:rPr>
                <w:rtl w:val="0"/>
              </w:rPr>
            </w:r>
          </w:p>
        </w:tc>
      </w:tr>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215868"/>
              </w:rPr>
            </w:pP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2f2f2" w:val="clear"/>
            <w:tcMar>
              <w:top w:w="0.0" w:type="dxa"/>
              <w:left w:w="114.0" w:type="dxa"/>
              <w:bottom w:w="0.0" w:type="dxa"/>
              <w:right w:w="114.0" w:type="dxa"/>
            </w:tcMar>
          </w:tcPr>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DPD Project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Customer’s wish was to develop a large portal from scratch – it was necessary to create both the design and full functionality. The client needed a portal that allows to register the company, representatives of the companies, production companies, to set privileges for companies from the admin panel (set of privileges available space), as well as dynamically generate PDF-files to 1 of 4 embedded templates with which representatives Companies can report their products. The system provides for the preservation of PDF-files on the system with the ability to view, download, delete, and edit content. As a basis for the site, it was decided to use a CMS Wordpress.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US Company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4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creation of web portal from scratch,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creating functional user groups, allocation of privileges, dynamic generation of PDF-files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create templates for pdf-files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Use asynchronous load of content for pages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4 team members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HTML, CSS, jQuery, PHP, CMS Wordpress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b w:val="1"/>
              </w:rPr>
            </w:pPr>
            <w:r w:rsidDel="00000000" w:rsidR="00000000" w:rsidRPr="00000000">
              <w:rPr>
                <w:b w:val="1"/>
                <w:rtl w:val="0"/>
              </w:rPr>
              <w:t xml:space="preserve">Gon Bops Percussion Project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Creating a site on WordPress, which provides information on the drums, drum machines, musicians and retail sales. For the site was created several special page templates that have been integrated into WordPress. For the site has been connected and set up several plug-ins, as well as added functionality to search for performers....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US Company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2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creation theme by design and some specific functionality (gallery, slider, map, custom sql-queries for search) implementation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Back end functionality</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u w:val="none"/>
              </w:rPr>
            </w:pPr>
            <w:r w:rsidDel="00000000" w:rsidR="00000000" w:rsidRPr="00000000">
              <w:rPr>
                <w:rtl w:val="0"/>
              </w:rPr>
              <w:t xml:space="preserve">Set of different number of plugins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HTML, CSS, jQuery, PHP, Wordpress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b w:val="1"/>
              </w:rPr>
            </w:pPr>
            <w:r w:rsidDel="00000000" w:rsidR="00000000" w:rsidRPr="00000000">
              <w:rPr>
                <w:b w:val="1"/>
                <w:rtl w:val="0"/>
              </w:rPr>
              <w:t xml:space="preserve">Agentsbuddy Project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Work with the site for the sale of real estate. The client needed help to integrate additional functionality for multisite, creating new plugins and connect existing ones. The project has created plugins to view saved searches and directories in the admin panel, as well as a regular newsletter messages to users. Also, work was done on the integration of new templates for pages of site, work with the database, as well as assisted in fixing bugs website.</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US Company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2 years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custom templates creation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plugins implementation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bugs fixing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special listings and searches functionality implementation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HTML, CSS, jQuery, PHP, CMS Wordpress, WooCommerce, SQL</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b w:val="1"/>
              </w:rPr>
            </w:pPr>
            <w:r w:rsidDel="00000000" w:rsidR="00000000" w:rsidRPr="00000000">
              <w:rPr>
                <w:b w:val="1"/>
                <w:rtl w:val="0"/>
              </w:rPr>
              <w:t xml:space="preserve">Hull Project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Creation the information portal in Polish. For the client, it was necessary to update the site. The project was created by a subsidiary theme of Wordpress and implemented in the new design theme, as well as functional elements (widgets, custom permalinks, custom post types). Also as part of the project was completed the transfer of certain information from the old to the new database. The client needed a regular technical support in the work site, and for a long time assisted in the implementation of the client's website pans, as well as assisted in testing the functionality and bug fixes.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The Pole, who lives in England</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Involvement Duration:</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6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new design implementation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bugs fixing</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technical support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database integration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special functionality implementation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HTML, CSS, jQuery, PHP, CMS Wordpress, SQL</w:t>
            </w:r>
          </w:p>
        </w:tc>
      </w:tr>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215868"/>
              </w:rPr>
            </w:pP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keepNext w:val="1"/>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Build a Head</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Development of the shop for souvenirs production, manufacture of decorative products - heads-pictures of favourite sportsmen or your friends in different sizes.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USA Company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4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custom templates creation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plugins implementation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bugs fixing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special listings and searches functionality implementation</w:t>
            </w:r>
          </w:p>
          <w:p w:rsidR="00000000" w:rsidDel="00000000" w:rsidP="00000000" w:rsidRDefault="00000000" w:rsidRPr="00000000">
            <w:pPr>
              <w:keepNext w:val="1"/>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Imposition of template (responsive) for Wordpress</w:t>
            </w:r>
          </w:p>
          <w:p w:rsidR="00000000" w:rsidDel="00000000" w:rsidP="00000000" w:rsidRDefault="00000000" w:rsidRPr="00000000">
            <w:pPr>
              <w:keepNext w:val="1"/>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installation and editing plug-ins according to the requirements of the customer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HTML, CSS, jQuery, PHP, CMS Wordpress, </w:t>
            </w:r>
            <w:r w:rsidDel="00000000" w:rsidR="00000000" w:rsidRPr="00000000">
              <w:rPr>
                <w:rtl w:val="0"/>
              </w:rPr>
              <w:t xml:space="preserve">WooCommerce, </w:t>
            </w:r>
            <w:r w:rsidDel="00000000" w:rsidR="00000000" w:rsidRPr="00000000">
              <w:rPr>
                <w:rtl w:val="0"/>
              </w:rPr>
              <w:t xml:space="preserve">SQL</w:t>
            </w:r>
          </w:p>
        </w:tc>
      </w:tr>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215868"/>
              </w:rPr>
            </w:pP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keepNext w:val="1"/>
              <w:numPr>
                <w:ilvl w:val="0"/>
                <w:numId w:val="14"/>
              </w:numPr>
              <w:pBdr>
                <w:top w:space="0" w:sz="0" w:val="nil"/>
                <w:left w:space="0" w:sz="0" w:val="nil"/>
                <w:bottom w:space="0" w:sz="0" w:val="nil"/>
                <w:right w:space="0" w:sz="0" w:val="nil"/>
                <w:between w:space="0" w:sz="0" w:val="nil"/>
              </w:pBdr>
              <w:shd w:fill="auto" w:val="clear"/>
              <w:spacing w:line="276" w:lineRule="auto"/>
              <w:ind w:left="720" w:hanging="360"/>
              <w:rPr>
                <w:b w:val="1"/>
              </w:rPr>
            </w:pPr>
            <w:r w:rsidDel="00000000" w:rsidR="00000000" w:rsidRPr="00000000">
              <w:rPr>
                <w:b w:val="1"/>
                <w:rtl w:val="0"/>
              </w:rPr>
              <w:t xml:space="preserve">Kahovallon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Development of the Personal fitness trainer website.</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Israel</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4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WordPress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custom templates creation</w:t>
            </w:r>
          </w:p>
          <w:p w:rsidR="00000000" w:rsidDel="00000000" w:rsidP="00000000" w:rsidRDefault="00000000" w:rsidRPr="00000000">
            <w:pPr>
              <w:keepNext w:val="1"/>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Responsive layout + pixel perfect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plugins implementation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bugs fixing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special listings and searches functionality implementation</w:t>
            </w:r>
          </w:p>
          <w:p w:rsidR="00000000" w:rsidDel="00000000" w:rsidP="00000000" w:rsidRDefault="00000000" w:rsidRPr="00000000">
            <w:pPr>
              <w:keepNext w:val="1"/>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Imposition of template (responsive) for Wordpress</w:t>
            </w:r>
          </w:p>
          <w:p w:rsidR="00000000" w:rsidDel="00000000" w:rsidP="00000000" w:rsidRDefault="00000000" w:rsidRPr="00000000">
            <w:pPr>
              <w:keepNext w:val="1"/>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installation and editing plug-ins according to the requirements of the customer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HTML, CSS, JavaScript, JQuery, WordPress, MySql, Bootstrap.</w:t>
            </w:r>
          </w:p>
        </w:tc>
      </w:tr>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215868"/>
              </w:rPr>
            </w:pP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keepNext w:val="1"/>
              <w:numPr>
                <w:ilvl w:val="0"/>
                <w:numId w:val="14"/>
              </w:numPr>
              <w:pBdr>
                <w:top w:space="0" w:sz="0" w:val="nil"/>
                <w:left w:space="0" w:sz="0" w:val="nil"/>
                <w:bottom w:space="0" w:sz="0" w:val="nil"/>
                <w:right w:space="0" w:sz="0" w:val="nil"/>
                <w:between w:space="0" w:sz="0" w:val="nil"/>
              </w:pBdr>
              <w:shd w:fill="auto" w:val="clear"/>
              <w:spacing w:line="276" w:lineRule="auto"/>
              <w:ind w:left="720" w:hanging="360"/>
              <w:rPr>
                <w:b w:val="1"/>
              </w:rPr>
            </w:pPr>
            <w:r w:rsidDel="00000000" w:rsidR="00000000" w:rsidRPr="00000000">
              <w:rPr>
                <w:b w:val="1"/>
                <w:rtl w:val="0"/>
              </w:rPr>
              <w:t xml:space="preserve">Open Cinema</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Development of the website, where you can make an account and invite your friends to watch films. Based in United Kingdom.</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United Kingdom</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2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WordPress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custom templates creation</w:t>
            </w:r>
          </w:p>
          <w:p w:rsidR="00000000" w:rsidDel="00000000" w:rsidP="00000000" w:rsidRDefault="00000000" w:rsidRPr="00000000">
            <w:pPr>
              <w:keepNext w:val="1"/>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Responsive layout + pixel perfect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plugins implementation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bugs fixing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special listings and searches functionality implementation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2 team members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HTML, CSS, JavaScript, JQuery, WordPress, WooCommerce, MySql, Bootstrap.</w:t>
            </w:r>
          </w:p>
        </w:tc>
      </w:tr>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215868"/>
              </w:rPr>
            </w:pP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keepNext w:val="1"/>
              <w:numPr>
                <w:ilvl w:val="0"/>
                <w:numId w:val="14"/>
              </w:numPr>
              <w:pBdr>
                <w:top w:space="0" w:sz="0" w:val="nil"/>
                <w:left w:space="0" w:sz="0" w:val="nil"/>
                <w:bottom w:space="0" w:sz="0" w:val="nil"/>
                <w:right w:space="0" w:sz="0" w:val="nil"/>
                <w:between w:space="0" w:sz="0" w:val="nil"/>
              </w:pBdr>
              <w:shd w:fill="auto" w:val="clear"/>
              <w:spacing w:line="276" w:lineRule="auto"/>
              <w:ind w:left="720" w:hanging="360"/>
              <w:rPr>
                <w:b w:val="1"/>
              </w:rPr>
            </w:pPr>
            <w:r w:rsidDel="00000000" w:rsidR="00000000" w:rsidRPr="00000000">
              <w:rPr>
                <w:b w:val="1"/>
                <w:rtl w:val="0"/>
              </w:rPr>
              <w:t xml:space="preserve">Wurdey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highlight w:val="white"/>
                <w:rtl w:val="0"/>
              </w:rPr>
              <w:t xml:space="preserve">Creating online shop based on WordPress with using eCommerce Plugin WooCommerce for selling THE WORDPRESS UPDATE AND SECURITY PLUGIN for WordPress website owners... Within the project has been created and set up a site shop, created and integrated the new design for the site pages, added functionality to the sidebar widgets. Shop allows users to register, login, purchase plugin Also, within the shop connected multiple payment systems.</w:t>
            </w: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United Kingdom</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6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WordPress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development of website from scratch</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plugin development from scratch</w:t>
            </w:r>
          </w:p>
          <w:p w:rsidR="00000000" w:rsidDel="00000000" w:rsidP="00000000" w:rsidRDefault="00000000" w:rsidRPr="00000000">
            <w:pPr>
              <w:keepNext w:val="1"/>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Responsive layout + pixel perfect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plugins implementation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pPr>
            <w:r w:rsidDel="00000000" w:rsidR="00000000" w:rsidRPr="00000000">
              <w:rPr>
                <w:rtl w:val="0"/>
              </w:rPr>
              <w:t xml:space="preserve">bugs fixing</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2 team members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HTML, CSS, JavaScript, JQuery, WordPress, WooCommerce, MySql, Bootstrap.</w:t>
            </w:r>
          </w:p>
        </w:tc>
      </w:tr>
      <w:tr>
        <w:tc>
          <w:tcPr>
            <w:tcBorders>
              <w:top w:color="d9d9d9" w:space="0" w:sz="4"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215868"/>
              </w:rPr>
            </w:pPr>
            <w:r w:rsidDel="00000000" w:rsidR="00000000" w:rsidRPr="00000000">
              <w:rPr>
                <w:rtl w:val="0"/>
              </w:rPr>
            </w:r>
          </w:p>
        </w:tc>
        <w:tc>
          <w:tcPr>
            <w:tcBorders>
              <w:top w:color="d9d9d9" w:space="0" w:sz="4"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2f2f2" w:val="clear"/>
            <w:tcMar>
              <w:top w:w="0.0" w:type="dxa"/>
              <w:left w:w="114.0" w:type="dxa"/>
              <w:bottom w:w="0.0" w:type="dxa"/>
              <w:right w:w="114.0" w:type="dxa"/>
            </w:tcMar>
          </w:tcPr>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80" w:before="200" w:lineRule="auto"/>
              <w:rPr>
                <w:b w:val="1"/>
              </w:rPr>
            </w:pPr>
            <w:r w:rsidDel="00000000" w:rsidR="00000000" w:rsidRPr="00000000">
              <w:rPr>
                <w:b w:val="1"/>
                <w:rtl w:val="0"/>
              </w:rPr>
              <w:t xml:space="preserve">Website Migration to Wordpress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Transfer the web site to CMS MODX from the CMS Wordpress, while ensuring that access to Cpanel and ftp, without  PSD templates.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Create the new website similar to previous one from scratch.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The customer asked to add functionality for positions output in the sidebar (which he could celebrate in the admin). Also, it was necessary to create all the widgets that were on the old site (Widget display the awards, which also tells the client in the admin panel when creating a post, display messages, widget Twitter, widget social-share), also had to integrate google map API.</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left="-115"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US Company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2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Create a site from scratch</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Create all posts again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Developing functional to empower website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Developing custom widget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1 team members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jc w:val="both"/>
              <w:rPr/>
            </w:pPr>
            <w:r w:rsidDel="00000000" w:rsidR="00000000" w:rsidRPr="00000000">
              <w:rPr>
                <w:rtl w:val="0"/>
              </w:rPr>
              <w:t xml:space="preserve">HTML, CSS, jQuery, ajax, PHP, CMS Wordpress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200" w:lineRule="auto"/>
              <w:ind w:left="720" w:hanging="360"/>
              <w:jc w:val="both"/>
              <w:rPr>
                <w:b w:val="1"/>
              </w:rPr>
            </w:pPr>
            <w:r w:rsidDel="00000000" w:rsidR="00000000" w:rsidRPr="00000000">
              <w:rPr>
                <w:b w:val="1"/>
                <w:rtl w:val="0"/>
              </w:rPr>
              <w:t xml:space="preserve">Wordpress template update and website development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It was necessary to stylize subject by the customer’s  requirements (change styles, location content), create two custom widget, both for selected positions data displaying, but with different layout. Also, the client asked to integrate and configure the plugin forum for Wordpress.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US Company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1.5 months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Redesign of theme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Redesign of plugin Forum</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Developing custom widgets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HTML, CSS, jQuery, PHP, CMS Wordpress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200" w:lineRule="auto"/>
              <w:ind w:left="720" w:hanging="360"/>
              <w:jc w:val="both"/>
              <w:rPr>
                <w:b w:val="1"/>
              </w:rPr>
            </w:pPr>
            <w:r w:rsidDel="00000000" w:rsidR="00000000" w:rsidRPr="00000000">
              <w:rPr>
                <w:b w:val="1"/>
                <w:rtl w:val="0"/>
              </w:rPr>
              <w:t xml:space="preserve">Wordpress Expert for Plugin creation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The client's website on Wordpress created for searching vacancies and opportunity for job seekers to create a CV. Client asked to create a plugin that should do vacancies sampling from a database and registered job seekers, and outputs the data in the admin area in two columns with an ability to mark vacancies and job applicants. After logging on the site user could see the job details that were previously marked by admin.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color w:val="222222"/>
                <w:rtl w:val="0"/>
              </w:rPr>
              <w:t xml:space="preserve">US</w:t>
            </w: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month</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plugins implementation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working with huge database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Outputs the data in the admin panel</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HTML, CSS, jQuery, PHP, CMS Wordpress, SQL</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200" w:lineRule="auto"/>
              <w:ind w:left="720" w:hanging="360"/>
              <w:jc w:val="both"/>
              <w:rPr>
                <w:b w:val="1"/>
              </w:rPr>
            </w:pPr>
            <w:r w:rsidDel="00000000" w:rsidR="00000000" w:rsidRPr="00000000">
              <w:rPr>
                <w:b w:val="1"/>
                <w:color w:val="252523"/>
                <w:rtl w:val="0"/>
              </w:rPr>
              <w:t xml:space="preserve">Github API </w:t>
            </w:r>
            <w:r w:rsidDel="00000000" w:rsidR="00000000" w:rsidRPr="00000000">
              <w:rPr>
                <w:b w:val="1"/>
                <w:rtl w:val="0"/>
              </w:rPr>
              <w:t xml:space="preserve">Plugin creation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Creating a plugin for authentication via Github API and redirect the Github user on his page after login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color w:val="222222"/>
                <w:rtl w:val="0"/>
              </w:rPr>
              <w:t xml:space="preserve">US</w:t>
            </w: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Involvement Duration:</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month</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plugins implementation</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Processing and output of data obtained from Github</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Stylisation of the data</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Project Team Size:</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Tools &amp; Technologies:</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HTML, CSS, jQuery, PHP, CMS Wordpress, SQL, github api</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2f2f2" w:val="clear"/>
            <w:tcMar>
              <w:top w:w="0.0" w:type="dxa"/>
              <w:left w:w="114.0" w:type="dxa"/>
              <w:bottom w:w="0.0" w:type="dxa"/>
              <w:right w:w="114.0" w:type="dxa"/>
            </w:tcMar>
          </w:tcPr>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200" w:lineRule="auto"/>
              <w:rPr>
                <w:b w:val="1"/>
              </w:rPr>
            </w:pPr>
            <w:r w:rsidDel="00000000" w:rsidR="00000000" w:rsidRPr="00000000">
              <w:rPr>
                <w:b w:val="1"/>
                <w:rtl w:val="0"/>
              </w:rPr>
              <w:t xml:space="preserve">Custom HTML Project (AS)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Creation for pages with responsive Layout for Retina display from 17 PSD files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200" w:lineRule="auto"/>
              <w:ind w:left="360"/>
              <w:jc w:val="both"/>
              <w:rPr/>
            </w:pPr>
            <w:r w:rsidDel="00000000" w:rsidR="00000000" w:rsidRPr="00000000">
              <w:rPr>
                <w:rtl w:val="0"/>
              </w:rPr>
              <w:t xml:space="preserve">Australian company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month</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t xml:space="preserve">Layout PSD templates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t xml:space="preserve">Responsive Layout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t xml:space="preserve">Layout for Retina displays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team members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CSS, HTML, JavaScript, jQuery</w:t>
            </w:r>
          </w:p>
        </w:tc>
      </w:tr>
      <w:tr>
        <w:trPr>
          <w:trHeight w:val="280" w:hRule="atLeast"/>
        </w:trP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2f2f2" w:val="clear"/>
            <w:tcMar>
              <w:top w:w="0.0" w:type="dxa"/>
              <w:left w:w="114.0" w:type="dxa"/>
              <w:bottom w:w="0.0" w:type="dxa"/>
              <w:right w:w="114.0" w:type="dxa"/>
            </w:tcMar>
          </w:tcPr>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200" w:lineRule="auto"/>
              <w:rPr>
                <w:b w:val="1"/>
              </w:rPr>
            </w:pPr>
            <w:r w:rsidDel="00000000" w:rsidR="00000000" w:rsidRPr="00000000">
              <w:rPr>
                <w:b w:val="1"/>
                <w:rtl w:val="0"/>
              </w:rPr>
              <w:t xml:space="preserve">New Custom Work</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Project Description: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Creating a Amazon payment plug-in for Wordpress.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Adding an ability to use the shortcode anywhere in the site to integrate payment button for any product.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b w:val="1"/>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US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month</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Creating a plugin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Integration Api Amazon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Stylisation payment buttons in the front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team members</w:t>
            </w:r>
          </w:p>
        </w:tc>
      </w:tr>
      <w:tr>
        <w:trPr>
          <w:trHeight w:val="240" w:hRule="atLeast"/>
        </w:trP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PHP, CSS, HTML, JavaScript, jQuery, CMS Wordpress, API AMAZON</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efefef" w:val="clear"/>
            <w:tcMar>
              <w:top w:w="0.0" w:type="dxa"/>
              <w:left w:w="114.0" w:type="dxa"/>
              <w:bottom w:w="0.0" w:type="dxa"/>
              <w:right w:w="114.0" w:type="dxa"/>
            </w:tcMar>
          </w:tcPr>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200" w:lineRule="auto"/>
              <w:rPr>
                <w:b w:val="1"/>
              </w:rPr>
            </w:pPr>
            <w:r w:rsidDel="00000000" w:rsidR="00000000" w:rsidRPr="00000000">
              <w:rPr>
                <w:b w:val="1"/>
                <w:rtl w:val="0"/>
              </w:rPr>
              <w:t xml:space="preserve">MailChimp API Integration from Paypal plugin</w:t>
            </w: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b w:val="1"/>
                <w:color w:val="31849b"/>
              </w:rPr>
            </w:pPr>
            <w:r w:rsidDel="00000000" w:rsidR="00000000" w:rsidRPr="00000000">
              <w:rPr>
                <w:b w:val="1"/>
                <w:color w:val="31849b"/>
                <w:rtl w:val="0"/>
              </w:rPr>
              <w:t xml:space="preserve">Project Description:</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The task was to create the plugin, that should sent the user’s email to the  MailChimp and create the new subscriber, after the payment by the PayPal is finished and user is redirected to the site again. Then MailChimp sent a request to the client to the post with a question: "Would you like to subscribe to our newsletter."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US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month</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Creating a plugin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ind w:left="720" w:hanging="360"/>
              <w:jc w:val="both"/>
              <w:rPr/>
            </w:pPr>
            <w:r w:rsidDel="00000000" w:rsidR="00000000" w:rsidRPr="00000000">
              <w:rPr>
                <w:rtl w:val="0"/>
              </w:rPr>
              <w:t xml:space="preserve">Integration Api MailChimp with Api Paypal</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PHP, CSS, HTML, JavaScript, jQuery, CMS Wordpress, API MailChimp, Api Paypal</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200" w:lineRule="auto"/>
              <w:ind w:left="720" w:hanging="360"/>
              <w:rPr>
                <w:b w:val="1"/>
              </w:rPr>
            </w:pPr>
            <w:r w:rsidDel="00000000" w:rsidR="00000000" w:rsidRPr="00000000">
              <w:rPr>
                <w:b w:val="1"/>
                <w:rtl w:val="0"/>
              </w:rPr>
              <w:t xml:space="preserve">Сar rental theme</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b w:val="1"/>
                <w:color w:val="31849b"/>
              </w:rPr>
            </w:pPr>
            <w:r w:rsidDel="00000000" w:rsidR="00000000" w:rsidRPr="00000000">
              <w:rPr>
                <w:b w:val="1"/>
                <w:color w:val="31849b"/>
                <w:rtl w:val="0"/>
              </w:rPr>
              <w:t xml:space="preserve">Project Description:</w:t>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Creating 17 responsive layouts from PSD</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15" w:firstLine="0"/>
              <w:contextualSpacing w:val="0"/>
              <w:jc w:val="right"/>
              <w:rPr/>
            </w:pPr>
            <w:r w:rsidDel="00000000" w:rsidR="00000000" w:rsidRPr="00000000">
              <w:rPr>
                <w:b w:val="1"/>
                <w:color w:val="31849b"/>
                <w:rtl w:val="0"/>
              </w:rPr>
              <w:t xml:space="preserve">Customer:</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US</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Involvement Duration:</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month</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Role: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Web developer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Responsibilities: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200" w:lineRule="auto"/>
              <w:ind w:left="210" w:hanging="135"/>
              <w:jc w:val="both"/>
              <w:rPr/>
            </w:pPr>
            <w:r w:rsidDel="00000000" w:rsidR="00000000" w:rsidRPr="00000000">
              <w:rPr>
                <w:rtl w:val="0"/>
              </w:rPr>
              <w:t xml:space="preserve">Responsive layout</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Project Team Size:</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1 team member</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b w:val="1"/>
                <w:color w:val="31849b"/>
                <w:rtl w:val="0"/>
              </w:rPr>
              <w:t xml:space="preserve">Tools &amp; Technologies:</w:t>
            </w: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t xml:space="preserve">CSS, HTML, JavaScript, jQuery</w:t>
            </w:r>
          </w:p>
        </w:tc>
      </w:tr>
      <w:tr>
        <w:tc>
          <w:tcPr>
            <w:tcBorders>
              <w:top w:color="000000" w:space="0" w:sz="6" w:val="single"/>
              <w:left w:color="000000" w:space="0" w:sz="6" w:val="single"/>
              <w:bottom w:color="000000" w:space="0" w:sz="6"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rtl w:val="0"/>
              </w:rPr>
            </w:r>
          </w:p>
        </w:tc>
        <w:tc>
          <w:tcPr>
            <w:tcBorders>
              <w:top w:color="000000" w:space="0" w:sz="6" w:val="single"/>
              <w:left w:color="d9d9d9" w:space="0" w:sz="4" w:val="single"/>
              <w:bottom w:color="000000" w:space="0" w:sz="6"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both"/>
              <w:rPr/>
            </w:pP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rPr>
            </w:pPr>
            <w:r w:rsidDel="00000000" w:rsidR="00000000" w:rsidRPr="00000000">
              <w:rPr>
                <w:b w:val="1"/>
                <w:rtl w:val="0"/>
              </w:rPr>
              <w:t xml:space="preserve"> </w:t>
            </w:r>
          </w:p>
        </w:tc>
        <w:tc>
          <w:tcPr>
            <w:tcBorders>
              <w:bottom w:color="000000" w:space="0" w:sz="8" w:val="single"/>
              <w:right w:color="000000" w:space="0" w:sz="8" w:val="single"/>
            </w:tcBorders>
            <w:shd w:fill="f2f2f2"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shd w:fill="f2f2f2" w:val="clear"/>
              </w:rPr>
            </w:pPr>
            <w:r w:rsidDel="00000000" w:rsidR="00000000" w:rsidRPr="00000000">
              <w:rPr>
                <w:b w:val="1"/>
                <w:shd w:fill="f2f2f2" w:val="clear"/>
                <w:rtl w:val="0"/>
              </w:rPr>
              <w:t xml:space="preserve">•    WordPress plugins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rtl w:val="0"/>
              </w:rPr>
              <w:t xml:space="preserve">WordPress plugins’ development and support.</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5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Web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firstLine="0"/>
              <w:contextualSpacing w:val="0"/>
              <w:rPr>
                <w:highlight w:val="white"/>
              </w:rPr>
            </w:pPr>
            <w:r w:rsidDel="00000000" w:rsidR="00000000" w:rsidRPr="00000000">
              <w:rPr>
                <w:highlight w:val="white"/>
                <w:rtl w:val="0"/>
              </w:rPr>
              <w:t xml:space="preserve">- Development, maintenance and support 30+ WordPress plugins with various functionality: contact forms, captchas, mailout handling, Google AdSense &amp; Analytics, Social buttons (Fb, Tw, G+), photo management, Limit Access by failed login attempts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firstLine="0"/>
              <w:contextualSpacing w:val="0"/>
              <w:rPr>
                <w:highlight w:val="white"/>
              </w:rPr>
            </w:pPr>
            <w:r w:rsidDel="00000000" w:rsidR="00000000" w:rsidRPr="00000000">
              <w:rPr>
                <w:highlight w:val="white"/>
                <w:rtl w:val="0"/>
              </w:rPr>
              <w:t xml:space="preserve">- Customer Support on bugs and How-to-use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ind w:left="-100" w:firstLine="0"/>
              <w:contextualSpacing w:val="0"/>
              <w:rPr>
                <w:highlight w:val="white"/>
              </w:rPr>
            </w:pPr>
            <w:r w:rsidDel="00000000" w:rsidR="00000000" w:rsidRPr="00000000">
              <w:rPr>
                <w:highlight w:val="white"/>
                <w:rtl w:val="0"/>
              </w:rPr>
              <w:t xml:space="preserve">- Fixing of bugs on ongoing basis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5 team members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highlight w:val="white"/>
                <w:rtl w:val="0"/>
              </w:rPr>
              <w:t xml:space="preserve">HTML, CSS, JavaScript, jQuery, WordPress.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both"/>
              <w:rPr>
                <w:highlight w:val="white"/>
              </w:rPr>
            </w:pPr>
            <w:r w:rsidDel="00000000" w:rsidR="00000000" w:rsidRPr="00000000">
              <w:rPr>
                <w:rtl w:val="0"/>
              </w:rPr>
            </w:r>
          </w:p>
        </w:tc>
      </w:tr>
      <w:tr>
        <w:trPr>
          <w:trHeight w:val="640" w:hRule="atLeast"/>
        </w:trP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200" w:lineRule="auto"/>
              <w:ind w:left="720" w:hanging="360"/>
              <w:jc w:val="both"/>
              <w:rPr>
                <w:b w:val="1"/>
              </w:rPr>
            </w:pPr>
            <w:r w:rsidDel="00000000" w:rsidR="00000000" w:rsidRPr="00000000">
              <w:rPr>
                <w:b w:val="1"/>
                <w:rtl w:val="0"/>
              </w:rPr>
              <w:t xml:space="preserve">NDB Auctions</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0" w:firstLine="0"/>
              <w:contextualSpacing w:val="0"/>
              <w:jc w:val="right"/>
              <w:rPr>
                <w:b w:val="1"/>
                <w:color w:val="31849b"/>
              </w:rPr>
            </w:pPr>
            <w:r w:rsidDel="00000000" w:rsidR="00000000" w:rsidRPr="00000000">
              <w:rPr>
                <w:b w:val="1"/>
                <w:color w:val="31849b"/>
                <w:rtl w:val="0"/>
              </w:rPr>
              <w:t xml:space="preserve">Project Description: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color w:val="212121"/>
                <w:highlight w:val="white"/>
                <w:rtl w:val="0"/>
              </w:rPr>
              <w:t xml:space="preserve">NBD Auctions provides you simple luxury products at a unique price. You decide the price, depending on when and where you bid. Also leave your auction items. Or watch our various offerings. NBD Auctions is easy. Through the website you look at the range of products which will be auctioned at that time.</w:t>
            </w:r>
            <w:r w:rsidDel="00000000" w:rsidR="00000000" w:rsidRPr="00000000">
              <w:rPr>
                <w:rtl w:val="0"/>
              </w:rPr>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right"/>
              <w:rPr>
                <w:b w:val="1"/>
                <w:color w:val="31849b"/>
              </w:rPr>
            </w:pPr>
            <w:r w:rsidDel="00000000" w:rsidR="00000000" w:rsidRPr="00000000">
              <w:rPr>
                <w:b w:val="1"/>
                <w:color w:val="31849b"/>
                <w:rtl w:val="0"/>
              </w:rPr>
              <w:t xml:space="preserve">Customer:</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12121"/>
                <w:highlight w:val="white"/>
              </w:rPr>
            </w:pPr>
            <w:r w:rsidDel="00000000" w:rsidR="00000000" w:rsidRPr="00000000">
              <w:rPr>
                <w:color w:val="212121"/>
                <w:highlight w:val="white"/>
                <w:rtl w:val="0"/>
              </w:rPr>
              <w:t xml:space="preserve">Netherlands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Involvement Duration:</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3 months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Role: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PHP developer</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Responsibilities: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Full stack</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Project Team Size:</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2 team members</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b w:val="1"/>
                <w:color w:val="31849b"/>
                <w:rtl w:val="0"/>
              </w:rPr>
              <w:t xml:space="preserve">Tools &amp; Technologies:</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Native PHP, JavaScript, CSS, HTML, Ajax</w:t>
            </w:r>
          </w:p>
        </w:tc>
      </w:tr>
      <w:tr>
        <w:tc>
          <w:tcPr>
            <w:tcBorders>
              <w:left w:color="000000" w:space="0" w:sz="8" w:val="single"/>
              <w:bottom w:color="000000" w:space="0" w:sz="8" w:val="single"/>
              <w:right w:color="d9d9d9" w:space="0" w:sz="8" w:val="single"/>
            </w:tcBorders>
            <w:shd w:fill="auto"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jc w:val="right"/>
              <w:rPr>
                <w:b w:val="1"/>
                <w:color w:val="31849b"/>
              </w:rPr>
            </w:pPr>
            <w:r w:rsidDel="00000000" w:rsidR="00000000" w:rsidRPr="00000000">
              <w:rPr>
                <w:rtl w:val="0"/>
              </w:rPr>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r>
    </w:p>
    <w:tbl>
      <w:tblPr>
        <w:tblStyle w:val="Table3"/>
        <w:tblW w:w="9020.0" w:type="dxa"/>
        <w:jc w:val="left"/>
        <w:tblInd w:w="-8.000000000000014" w:type="dxa"/>
        <w:tblLayout w:type="fixed"/>
        <w:tblLook w:val="0000"/>
      </w:tblPr>
      <w:tblGrid>
        <w:gridCol w:w="2180"/>
        <w:gridCol w:w="6840"/>
        <w:tblGridChange w:id="0">
          <w:tblGrid>
            <w:gridCol w:w="2180"/>
            <w:gridCol w:w="6840"/>
          </w:tblGrid>
        </w:tblGridChange>
      </w:tblGrid>
      <w:tr>
        <w:tc>
          <w:tcPr>
            <w:tcBorders>
              <w:top w:color="d9d9d9" w:space="0" w:sz="4" w:val="single"/>
              <w:left w:color="000000" w:space="0" w:sz="6" w:val="single"/>
              <w:bottom w:color="000000" w:space="0" w:sz="4" w:val="single"/>
              <w:right w:color="d9d9d9" w:space="0" w:sz="4"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color w:val="215868"/>
                <w:rtl w:val="0"/>
              </w:rPr>
              <w:t xml:space="preserve">Languages</w:t>
            </w:r>
            <w:r w:rsidDel="00000000" w:rsidR="00000000" w:rsidRPr="00000000">
              <w:rPr>
                <w:rtl w:val="0"/>
              </w:rPr>
            </w:r>
          </w:p>
        </w:tc>
        <w:tc>
          <w:tcPr>
            <w:tcBorders>
              <w:top w:color="d9d9d9" w:space="0" w:sz="4" w:val="single"/>
              <w:left w:color="d9d9d9" w:space="0" w:sz="4" w:val="single"/>
              <w:bottom w:color="000000" w:space="0" w:sz="4" w:val="single"/>
              <w:right w:color="000000" w:space="0" w:sz="6" w:val="single"/>
            </w:tcBorders>
            <w:shd w:fill="ffffff" w:val="clear"/>
            <w:tcMar>
              <w:top w:w="0.0" w:type="dxa"/>
              <w:left w:w="114.0" w:type="dxa"/>
              <w:bottom w:w="0.0" w:type="dxa"/>
              <w:right w:w="114.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pPr>
            <w:r w:rsidDel="00000000" w:rsidR="00000000" w:rsidRPr="00000000">
              <w:rPr>
                <w:rtl w:val="0"/>
              </w:rPr>
              <w:t xml:space="preserve">English (advanced)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pPr>
            <w:r w:rsidDel="00000000" w:rsidR="00000000" w:rsidRPr="00000000">
              <w:rPr>
                <w:rtl w:val="0"/>
              </w:rPr>
              <w:t xml:space="preserve">Russian (native)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